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A" w:rsidRPr="00105A1A" w:rsidRDefault="00105A1A" w:rsidP="00105A1A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От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: </w:t>
      </w:r>
      <w:hyperlink r:id="rId5" w:history="1">
        <w:r w:rsidRPr="00105A1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e-rop@aop.bg</w:t>
        </w:r>
      </w:hyperlink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Изпратени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: 06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Юли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2018 13:27:59 (UTC+02:00)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Хелзинки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Киев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Рига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София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Талин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Вилнюс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: Stoev Beloslav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Тема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: [AOP]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Syobshtenie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otkaz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Уважаеми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г-н (г-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жо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Вашият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документ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с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идентификационен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номер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855945 и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описание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: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Доставка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куки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стоманени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топло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или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термодифузионно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поцинковани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стоманобетонни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стълбове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Размери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куките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: ф18/220, ф18/280 и ф18/320.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Очаквано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количество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доставка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срока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действие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договора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– 1 (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една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)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календарна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година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– 26 000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бр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  <w:proofErr w:type="gram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не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беше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одобрен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публикуване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поради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следните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причини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(ROP).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Saglasno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chl. 102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PPZOP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pokanata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se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izprashtat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vpisani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kvalifikacionnata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sistema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105A1A">
        <w:rPr>
          <w:rFonts w:ascii="Arial" w:eastAsia="Calibri" w:hAnsi="Arial" w:cs="Times New Roman"/>
          <w:sz w:val="20"/>
          <w:szCs w:val="21"/>
        </w:rPr>
        <w:t xml:space="preserve">С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уважение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,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Дирекция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Регистър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и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мониторинг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обществените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поръчки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”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Агенция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обществени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поръчки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105A1A">
        <w:rPr>
          <w:rFonts w:ascii="Arial" w:eastAsia="Calibri" w:hAnsi="Arial" w:cs="Times New Roman"/>
          <w:sz w:val="20"/>
          <w:szCs w:val="21"/>
        </w:rPr>
        <w:t>(</w:t>
      </w:r>
      <w:hyperlink r:id="rId6" w:history="1">
        <w:r w:rsidRPr="00105A1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105A1A">
        <w:rPr>
          <w:rFonts w:ascii="Arial" w:eastAsia="Calibri" w:hAnsi="Arial" w:cs="Times New Roman"/>
          <w:sz w:val="20"/>
          <w:szCs w:val="21"/>
        </w:rPr>
        <w:t>)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105A1A">
        <w:rPr>
          <w:rFonts w:ascii="Arial" w:eastAsia="Calibri" w:hAnsi="Arial" w:cs="Times New Roman"/>
          <w:sz w:val="20"/>
          <w:szCs w:val="21"/>
        </w:rPr>
        <w:t>--------------------------------------------------------------------------------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Uvazhaemi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g-n (g-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zho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Vashiiat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dokument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s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identifikacionen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nomer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855945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opisanie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: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Доставка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куки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стоманени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топло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или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термодифузионно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поцинковани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стоманобетонни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стълбове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Размери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куките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: ф18/220, ф18/280 и ф18/320.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Очаквано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количество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доставка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за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срока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действие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договора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– 1 (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една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)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календарна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година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– 26 000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бр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  <w:proofErr w:type="gram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gramStart"/>
      <w:r w:rsidRPr="00105A1A">
        <w:rPr>
          <w:rFonts w:ascii="Arial" w:eastAsia="Calibri" w:hAnsi="Arial" w:cs="Times New Roman"/>
          <w:sz w:val="20"/>
          <w:szCs w:val="21"/>
        </w:rPr>
        <w:t>ne</w:t>
      </w:r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beshe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odobren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poradi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slednite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prichini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(ROP).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Saglasno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chl. 102 </w:t>
      </w: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ot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PPZOP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pokanata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se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izprashtat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vpisani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kvalifikacionnata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sistema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.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105A1A">
        <w:rPr>
          <w:rFonts w:ascii="Arial" w:eastAsia="Calibri" w:hAnsi="Arial" w:cs="Times New Roman"/>
          <w:sz w:val="20"/>
          <w:szCs w:val="21"/>
        </w:rPr>
        <w:t xml:space="preserve">S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uvazhenie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,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Direkciia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Registyr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monitoring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proofErr w:type="gramStart"/>
      <w:r w:rsidRPr="00105A1A">
        <w:rPr>
          <w:rFonts w:ascii="Arial" w:eastAsia="Calibri" w:hAnsi="Arial" w:cs="Times New Roman"/>
          <w:sz w:val="20"/>
          <w:szCs w:val="21"/>
        </w:rPr>
        <w:t>na</w:t>
      </w:r>
      <w:proofErr w:type="spellEnd"/>
      <w:proofErr w:type="gram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porychki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>”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Agenciia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obshtestveni</w:t>
      </w:r>
      <w:proofErr w:type="spellEnd"/>
      <w:r w:rsidRPr="00105A1A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105A1A">
        <w:rPr>
          <w:rFonts w:ascii="Arial" w:eastAsia="Calibri" w:hAnsi="Arial" w:cs="Times New Roman"/>
          <w:sz w:val="20"/>
          <w:szCs w:val="21"/>
        </w:rPr>
        <w:t>porychki</w:t>
      </w:r>
      <w:proofErr w:type="spellEnd"/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105A1A">
        <w:rPr>
          <w:rFonts w:ascii="Arial" w:eastAsia="Calibri" w:hAnsi="Arial" w:cs="Times New Roman"/>
          <w:sz w:val="20"/>
          <w:szCs w:val="21"/>
        </w:rPr>
        <w:t>(</w:t>
      </w:r>
      <w:hyperlink r:id="rId7" w:history="1">
        <w:r w:rsidRPr="00105A1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105A1A">
        <w:rPr>
          <w:rFonts w:ascii="Arial" w:eastAsia="Calibri" w:hAnsi="Arial" w:cs="Times New Roman"/>
          <w:sz w:val="20"/>
          <w:szCs w:val="21"/>
        </w:rPr>
        <w:t>)</w:t>
      </w:r>
    </w:p>
    <w:p w:rsidR="00105A1A" w:rsidRPr="00105A1A" w:rsidRDefault="00105A1A" w:rsidP="00105A1A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EF0343" w:rsidRDefault="00EF0343">
      <w:bookmarkStart w:id="0" w:name="_GoBack"/>
      <w:bookmarkEnd w:id="0"/>
    </w:p>
    <w:sectPr w:rsidR="00EF03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97"/>
    <w:rsid w:val="00105A1A"/>
    <w:rsid w:val="00850B97"/>
    <w:rsid w:val="00E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2F75FE84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2018-07-06T10:40:00Z</dcterms:created>
  <dcterms:modified xsi:type="dcterms:W3CDTF">2018-07-06T10:40:00Z</dcterms:modified>
</cp:coreProperties>
</file>